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0" w:name="_GoBack"/>
      <w:bookmarkEnd w:id="0"/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FD5AB3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индивидуалния възложител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на обществена поръчка по реда на чл. 82, ал. 4 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66D43" w:rsidRPr="00D13B69"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Доставка на 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</w:rPr>
        <w:t xml:space="preserve">оригинални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тонери и други консумативи за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val="en-US" w:bidi="bg-BG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печат за копирни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>и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  <w:lang w:bidi="bg-BG"/>
        </w:rPr>
        <w:t xml:space="preserve">печатащи </w:t>
      </w:r>
      <w:r w:rsidR="00D13B69" w:rsidRPr="00D13B69">
        <w:rPr>
          <w:rFonts w:ascii="Times New Roman" w:hAnsi="Times New Roman" w:cs="Times New Roman"/>
          <w:b/>
          <w:i/>
          <w:sz w:val="24"/>
          <w:szCs w:val="24"/>
        </w:rPr>
        <w:t>устройства с различни марки</w:t>
      </w:r>
      <w:r w:rsidR="00D13B69" w:rsidRPr="00D13B69">
        <w:rPr>
          <w:rFonts w:ascii="Times New Roman" w:hAnsi="Times New Roman" w:cs="Times New Roman"/>
          <w:b/>
          <w:i/>
          <w:color w:val="000000"/>
          <w:sz w:val="24"/>
          <w:szCs w:val="24"/>
        </w:rPr>
        <w:t>, за нуждите на Министерство на финансите</w:t>
      </w:r>
      <w:r w:rsidR="00866D43" w:rsidRPr="00D13B69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  <w:r w:rsidR="00866D43" w:rsidRPr="00FD5AB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B0" w:rsidRDefault="00C819B0" w:rsidP="0019792F">
      <w:pPr>
        <w:spacing w:after="0" w:line="240" w:lineRule="auto"/>
      </w:pPr>
      <w:r>
        <w:separator/>
      </w:r>
    </w:p>
  </w:endnote>
  <w:endnote w:type="continuationSeparator" w:id="0">
    <w:p w:rsidR="00C819B0" w:rsidRDefault="00C819B0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B0" w:rsidRDefault="00C819B0" w:rsidP="0019792F">
      <w:pPr>
        <w:spacing w:after="0" w:line="240" w:lineRule="auto"/>
      </w:pPr>
      <w:r>
        <w:separator/>
      </w:r>
    </w:p>
  </w:footnote>
  <w:footnote w:type="continuationSeparator" w:id="0">
    <w:p w:rsidR="00C819B0" w:rsidRDefault="00C819B0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6C11B9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en-US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6C11B9">
      <w:rPr>
        <w:rFonts w:ascii="Times New Roman" w:hAnsi="Times New Roman"/>
        <w:b w:val="0"/>
        <w:i/>
        <w:sz w:val="22"/>
        <w:szCs w:val="22"/>
        <w:lang w:val="en-US"/>
      </w:rPr>
      <w:t>1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D79E3"/>
    <w:rsid w:val="00164617"/>
    <w:rsid w:val="0019792F"/>
    <w:rsid w:val="002378DC"/>
    <w:rsid w:val="002D53CE"/>
    <w:rsid w:val="00357365"/>
    <w:rsid w:val="00386BBC"/>
    <w:rsid w:val="00401105"/>
    <w:rsid w:val="004862A4"/>
    <w:rsid w:val="004B7400"/>
    <w:rsid w:val="005641C4"/>
    <w:rsid w:val="006802AC"/>
    <w:rsid w:val="00685867"/>
    <w:rsid w:val="006A06CF"/>
    <w:rsid w:val="006B0D03"/>
    <w:rsid w:val="006B3A31"/>
    <w:rsid w:val="006C11B9"/>
    <w:rsid w:val="00711C06"/>
    <w:rsid w:val="00752AF5"/>
    <w:rsid w:val="00760DC2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94A98"/>
    <w:rsid w:val="00B43BED"/>
    <w:rsid w:val="00B8464E"/>
    <w:rsid w:val="00B9151F"/>
    <w:rsid w:val="00B95F47"/>
    <w:rsid w:val="00BF037F"/>
    <w:rsid w:val="00C76CC0"/>
    <w:rsid w:val="00C819B0"/>
    <w:rsid w:val="00CA510D"/>
    <w:rsid w:val="00CE1174"/>
    <w:rsid w:val="00D13B69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ED15A3"/>
    <w:rsid w:val="00F703E1"/>
    <w:rsid w:val="00F978AD"/>
    <w:rsid w:val="00FB30C3"/>
    <w:rsid w:val="00FD1C09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8109-3BC1-4839-8091-9ED04F779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Емилия Гюрова</cp:lastModifiedBy>
  <cp:revision>3</cp:revision>
  <cp:lastPrinted>2017-02-10T14:14:00Z</cp:lastPrinted>
  <dcterms:created xsi:type="dcterms:W3CDTF">2017-07-19T08:28:00Z</dcterms:created>
  <dcterms:modified xsi:type="dcterms:W3CDTF">2017-07-24T12:34:00Z</dcterms:modified>
</cp:coreProperties>
</file>